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615025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21666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8D5D87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июня</w:t>
            </w:r>
            <w:r w:rsidR="00883B30" w:rsidRPr="00883B30">
              <w:rPr>
                <w:sz w:val="28"/>
                <w:szCs w:val="28"/>
              </w:rPr>
              <w:t xml:space="preserve"> 2019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883B3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8D5D87">
              <w:rPr>
                <w:sz w:val="28"/>
                <w:szCs w:val="28"/>
              </w:rPr>
              <w:t>114-16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21666">
        <w:rPr>
          <w:sz w:val="28"/>
          <w:szCs w:val="28"/>
        </w:rPr>
        <w:t>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021666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r w:rsidR="00021666">
        <w:rPr>
          <w:b/>
          <w:bCs/>
          <w:sz w:val="28"/>
          <w:szCs w:val="28"/>
        </w:rPr>
        <w:t>Донецкой</w:t>
      </w:r>
      <w:r w:rsidR="00883B30" w:rsidRPr="00883B30">
        <w:rPr>
          <w:b/>
          <w:bCs/>
          <w:sz w:val="28"/>
          <w:szCs w:val="28"/>
        </w:rPr>
        <w:t xml:space="preserve"> городской Думы, местного референдума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</w:t>
      </w:r>
      <w:r w:rsidR="00021666">
        <w:rPr>
          <w:sz w:val="28"/>
          <w:szCs w:val="28"/>
        </w:rPr>
        <w:t>Донецка</w:t>
      </w:r>
      <w:r w:rsidRPr="00883B30">
        <w:rPr>
          <w:sz w:val="28"/>
          <w:szCs w:val="28"/>
        </w:rPr>
        <w:t xml:space="preserve"> по контролю </w:t>
      </w:r>
      <w:r w:rsidRPr="00883B30">
        <w:rPr>
          <w:sz w:val="28"/>
          <w:szCs w:val="28"/>
        </w:rPr>
        <w:br/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 w:rsidR="00021666">
        <w:rPr>
          <w:sz w:val="28"/>
          <w:szCs w:val="28"/>
        </w:rPr>
        <w:t>Донецкой</w:t>
      </w:r>
      <w:r w:rsidRPr="00883B30">
        <w:rPr>
          <w:sz w:val="28"/>
          <w:szCs w:val="28"/>
        </w:rPr>
        <w:t xml:space="preserve"> городской Думы, местн</w:t>
      </w:r>
      <w:r w:rsidR="00546A81">
        <w:rPr>
          <w:sz w:val="28"/>
          <w:szCs w:val="28"/>
        </w:rPr>
        <w:t>ого</w:t>
      </w:r>
      <w:r w:rsidRPr="00883B30">
        <w:rPr>
          <w:sz w:val="28"/>
          <w:szCs w:val="28"/>
        </w:rPr>
        <w:t xml:space="preserve"> референдум</w:t>
      </w:r>
      <w:r w:rsidR="00546A81">
        <w:rPr>
          <w:sz w:val="28"/>
          <w:szCs w:val="28"/>
        </w:rPr>
        <w:t>а</w:t>
      </w:r>
      <w:r w:rsidRPr="00883B30">
        <w:rPr>
          <w:sz w:val="28"/>
          <w:szCs w:val="28"/>
        </w:rPr>
        <w:t>,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883B30" w:rsidRDefault="00883B30" w:rsidP="00021666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21666">
        <w:rPr>
          <w:sz w:val="28"/>
          <w:szCs w:val="28"/>
        </w:rPr>
        <w:t>Донецка</w:t>
      </w:r>
      <w:r w:rsidRPr="00883B30">
        <w:rPr>
          <w:sz w:val="28"/>
          <w:szCs w:val="28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021666">
        <w:rPr>
          <w:bCs/>
          <w:sz w:val="28"/>
          <w:szCs w:val="28"/>
        </w:rPr>
        <w:t xml:space="preserve">Донецкой </w:t>
      </w:r>
      <w:r w:rsidR="00883B30" w:rsidRPr="00883B30">
        <w:rPr>
          <w:bCs/>
          <w:sz w:val="28"/>
          <w:szCs w:val="28"/>
        </w:rPr>
        <w:t xml:space="preserve"> городской Думы, местного референдума</w:t>
      </w:r>
      <w:r w:rsidR="00BD0F72">
        <w:rPr>
          <w:bCs/>
          <w:sz w:val="28"/>
          <w:szCs w:val="28"/>
        </w:rPr>
        <w:t xml:space="preserve"> (далее – Рабочая группа)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>Назначить руководителем Рабочей группы</w:t>
      </w:r>
      <w:r w:rsidR="00E720CF">
        <w:rPr>
          <w:sz w:val="28"/>
          <w:szCs w:val="28"/>
        </w:rPr>
        <w:t xml:space="preserve"> Ю.В. Городецкую, заместителя </w:t>
      </w:r>
      <w:r w:rsidR="00021666">
        <w:rPr>
          <w:sz w:val="28"/>
          <w:szCs w:val="28"/>
        </w:rPr>
        <w:t>председателя Территориальной избирательной комиссии города Донецка</w:t>
      </w:r>
      <w:r w:rsidRPr="00BD0F72">
        <w:rPr>
          <w:sz w:val="28"/>
          <w:szCs w:val="28"/>
        </w:rPr>
        <w:t xml:space="preserve"> 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021666">
        <w:rPr>
          <w:sz w:val="28"/>
          <w:szCs w:val="28"/>
        </w:rPr>
        <w:t>И.Н.Ермакову, член</w:t>
      </w:r>
      <w:r w:rsidR="00E720CF">
        <w:rPr>
          <w:sz w:val="28"/>
          <w:szCs w:val="28"/>
        </w:rPr>
        <w:t>а</w:t>
      </w:r>
      <w:r w:rsidR="00021666">
        <w:rPr>
          <w:sz w:val="28"/>
          <w:szCs w:val="28"/>
        </w:rPr>
        <w:t xml:space="preserve"> Территориальной избирательной комиссии города Донецка с правом решающего голоса</w:t>
      </w:r>
      <w:r>
        <w:rPr>
          <w:sz w:val="28"/>
          <w:szCs w:val="28"/>
        </w:rPr>
        <w:t>.</w:t>
      </w:r>
    </w:p>
    <w:p w:rsidR="00BD0F72" w:rsidRPr="005931B7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3F0630">
        <w:rPr>
          <w:sz w:val="28"/>
          <w:szCs w:val="28"/>
        </w:rPr>
        <w:t>Донецка</w:t>
      </w:r>
      <w:r w:rsidRPr="006A6C26">
        <w:rPr>
          <w:sz w:val="28"/>
          <w:szCs w:val="28"/>
        </w:rPr>
        <w:t xml:space="preserve"> от </w:t>
      </w:r>
      <w:r w:rsidR="00E720CF">
        <w:rPr>
          <w:sz w:val="28"/>
          <w:szCs w:val="28"/>
        </w:rPr>
        <w:t>24.06.2016г.</w:t>
      </w:r>
      <w:r w:rsidRPr="006A6C26">
        <w:rPr>
          <w:sz w:val="28"/>
          <w:szCs w:val="28"/>
        </w:rPr>
        <w:t xml:space="preserve"> № </w:t>
      </w:r>
      <w:r w:rsidR="00E720CF">
        <w:rPr>
          <w:sz w:val="28"/>
          <w:szCs w:val="28"/>
        </w:rPr>
        <w:t xml:space="preserve">8-6 </w:t>
      </w:r>
      <w:r w:rsidRPr="006A6C26">
        <w:rPr>
          <w:sz w:val="28"/>
          <w:szCs w:val="28"/>
        </w:rPr>
        <w:t xml:space="preserve">«Об утверждении </w:t>
      </w:r>
      <w:r w:rsidR="00AE6C64">
        <w:rPr>
          <w:sz w:val="28"/>
          <w:szCs w:val="28"/>
        </w:rPr>
        <w:t>состава</w:t>
      </w:r>
      <w:r w:rsidRPr="006A6C26">
        <w:rPr>
          <w:sz w:val="28"/>
          <w:szCs w:val="28"/>
        </w:rPr>
        <w:t xml:space="preserve"> Экспертн</w:t>
      </w:r>
      <w:r w:rsidR="00AE6C64">
        <w:rPr>
          <w:sz w:val="28"/>
          <w:szCs w:val="28"/>
        </w:rPr>
        <w:t>ого</w:t>
      </w:r>
      <w:r w:rsidRPr="006A6C26">
        <w:rPr>
          <w:sz w:val="28"/>
          <w:szCs w:val="28"/>
        </w:rPr>
        <w:t xml:space="preserve"> совет</w:t>
      </w:r>
      <w:r w:rsidR="00AE6C64">
        <w:rPr>
          <w:sz w:val="28"/>
          <w:szCs w:val="28"/>
        </w:rPr>
        <w:t>а</w:t>
      </w:r>
      <w:bookmarkStart w:id="0" w:name="_GoBack"/>
      <w:bookmarkEnd w:id="0"/>
      <w:r w:rsidRPr="006A6C26">
        <w:rPr>
          <w:sz w:val="28"/>
          <w:szCs w:val="28"/>
        </w:rPr>
        <w:t xml:space="preserve"> по оценке предвыборных агитационных материалов и иным вопросам информационного обеспечения выборов депутатов представительных органов поселений</w:t>
      </w:r>
      <w:r w:rsidR="003F0630">
        <w:rPr>
          <w:sz w:val="28"/>
          <w:szCs w:val="28"/>
        </w:rPr>
        <w:t xml:space="preserve"> </w:t>
      </w:r>
      <w:r w:rsidR="00E720CF">
        <w:rPr>
          <w:sz w:val="28"/>
          <w:szCs w:val="28"/>
        </w:rPr>
        <w:t xml:space="preserve">Донецкой </w:t>
      </w:r>
      <w:r w:rsidRPr="006A6C26">
        <w:rPr>
          <w:sz w:val="28"/>
          <w:szCs w:val="28"/>
        </w:rPr>
        <w:t>городской Думы, местного референдума».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3F0630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E720CF" w:rsidP="00E720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6. Контроль за исполнением данного постановления возложить на председателя Территориальной избирательной комиссии города Донецка </w:t>
      </w:r>
      <w:r w:rsidR="008D5D87">
        <w:rPr>
          <w:sz w:val="28"/>
          <w:szCs w:val="28"/>
        </w:rPr>
        <w:t>А.В.</w:t>
      </w:r>
      <w:r>
        <w:rPr>
          <w:sz w:val="28"/>
          <w:szCs w:val="28"/>
        </w:rPr>
        <w:t>Темникову.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720CF">
        <w:rPr>
          <w:sz w:val="28"/>
          <w:szCs w:val="28"/>
        </w:rPr>
        <w:t>А.В.Темникова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</w:t>
      </w:r>
      <w:r w:rsidR="00E720CF">
        <w:rPr>
          <w:rFonts w:eastAsiaTheme="minorEastAsia"/>
          <w:bCs/>
          <w:sz w:val="28"/>
          <w:szCs w:val="28"/>
        </w:rPr>
        <w:t xml:space="preserve"> </w:t>
      </w:r>
      <w:r w:rsidRPr="00BD0F72">
        <w:rPr>
          <w:rFonts w:eastAsiaTheme="minorEastAsia"/>
          <w:bCs/>
          <w:sz w:val="28"/>
          <w:szCs w:val="28"/>
        </w:rPr>
        <w:t xml:space="preserve">  </w:t>
      </w:r>
      <w:r w:rsidR="00E720CF">
        <w:rPr>
          <w:rFonts w:eastAsiaTheme="minorEastAsia"/>
          <w:bCs/>
          <w:sz w:val="28"/>
          <w:szCs w:val="28"/>
        </w:rPr>
        <w:t>О.М.Гуревнина</w:t>
      </w:r>
      <w:r w:rsidRPr="00BD0F72">
        <w:rPr>
          <w:rFonts w:eastAsiaTheme="minorEastAsia"/>
          <w:bCs/>
          <w:sz w:val="28"/>
          <w:szCs w:val="28"/>
        </w:rPr>
        <w:t xml:space="preserve">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3F0630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от </w:t>
      </w:r>
      <w:r w:rsidR="008D5D87">
        <w:rPr>
          <w:color w:val="2E2E2E"/>
          <w:sz w:val="28"/>
          <w:szCs w:val="28"/>
        </w:rPr>
        <w:t>19.06.2019г.</w:t>
      </w:r>
      <w:r w:rsidRPr="006A6C26">
        <w:rPr>
          <w:color w:val="2E2E2E"/>
          <w:sz w:val="28"/>
          <w:szCs w:val="28"/>
        </w:rPr>
        <w:t xml:space="preserve"> № </w:t>
      </w:r>
      <w:r w:rsidR="008D5D87">
        <w:rPr>
          <w:color w:val="2E2E2E"/>
          <w:sz w:val="28"/>
          <w:szCs w:val="28"/>
        </w:rPr>
        <w:t>114-16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3F0630">
        <w:rPr>
          <w:bCs/>
          <w:sz w:val="28"/>
          <w:szCs w:val="28"/>
        </w:rPr>
        <w:t>Донецкой</w:t>
      </w:r>
      <w:r w:rsidRPr="006A6C26">
        <w:rPr>
          <w:bCs/>
          <w:sz w:val="28"/>
          <w:szCs w:val="28"/>
        </w:rPr>
        <w:t xml:space="preserve"> городской Думы, местного референдума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0A4AFD" w:rsidRDefault="003F063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Городецкая Юлия Викторовна</w:t>
            </w:r>
          </w:p>
        </w:tc>
        <w:tc>
          <w:tcPr>
            <w:tcW w:w="6096" w:type="dxa"/>
          </w:tcPr>
          <w:p w:rsidR="006A6C26" w:rsidRPr="000A4AFD" w:rsidRDefault="006A6C26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</w:t>
            </w:r>
            <w:r w:rsidR="000A4AFD" w:rsidRPr="000A4AFD">
              <w:rPr>
                <w:i/>
              </w:rPr>
              <w:t xml:space="preserve">Территориальной избирательной комиссии города </w:t>
            </w:r>
            <w:r w:rsidR="003F0630">
              <w:rPr>
                <w:i/>
              </w:rPr>
              <w:t>Донецка</w:t>
            </w:r>
            <w:r w:rsidRPr="000A4AFD">
              <w:rPr>
                <w:i/>
              </w:rPr>
              <w:t xml:space="preserve">, руководитель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6A6C26" w:rsidRPr="006A6C26" w:rsidTr="006A6C26">
        <w:tc>
          <w:tcPr>
            <w:tcW w:w="675" w:type="dxa"/>
          </w:tcPr>
          <w:p w:rsidR="006A6C26" w:rsidRPr="006A6C26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Ермакова Ирина Николаевна</w:t>
            </w:r>
          </w:p>
        </w:tc>
        <w:tc>
          <w:tcPr>
            <w:tcW w:w="6096" w:type="dxa"/>
          </w:tcPr>
          <w:p w:rsidR="006A6C26" w:rsidRPr="000A4AFD" w:rsidRDefault="006A6C26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</w:t>
            </w:r>
            <w:r w:rsidR="000A4AFD" w:rsidRPr="000A4AFD">
              <w:rPr>
                <w:i/>
              </w:rPr>
              <w:t xml:space="preserve">Территориальной избирательной комиссии города </w:t>
            </w:r>
            <w:r w:rsidR="003F0630">
              <w:rPr>
                <w:i/>
              </w:rPr>
              <w:t>Донецка</w:t>
            </w:r>
            <w:r w:rsidRPr="000A4AFD">
              <w:rPr>
                <w:i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6A6C26" w:rsidRDefault="006A6C26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6A6C26" w:rsidRPr="000A4AFD" w:rsidRDefault="006A6C26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Шептухова Лилия Михайловна</w:t>
            </w:r>
          </w:p>
        </w:tc>
        <w:tc>
          <w:tcPr>
            <w:tcW w:w="6096" w:type="dxa"/>
          </w:tcPr>
          <w:p w:rsidR="000A4AFD" w:rsidRDefault="000A4AFD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главный редактор </w:t>
            </w:r>
            <w:r w:rsidR="003F0630">
              <w:rPr>
                <w:i/>
              </w:rPr>
              <w:t xml:space="preserve">МУП « Донецкий Центр инфо» </w:t>
            </w:r>
            <w:r w:rsidR="00001B0D" w:rsidRPr="00001B0D">
              <w:rPr>
                <w:i/>
              </w:rPr>
              <w:t xml:space="preserve"> </w:t>
            </w:r>
            <w:r w:rsidR="003F0630">
              <w:rPr>
                <w:i/>
              </w:rPr>
              <w:t xml:space="preserve">общественно-политической городской </w:t>
            </w:r>
            <w:r w:rsidR="00001B0D" w:rsidRPr="00001B0D">
              <w:rPr>
                <w:i/>
              </w:rPr>
              <w:t xml:space="preserve">газеты </w:t>
            </w:r>
            <w:r w:rsidR="003F0630">
              <w:rPr>
                <w:i/>
              </w:rPr>
              <w:t>«Донецкий рабочий</w:t>
            </w:r>
            <w:r w:rsidR="00001B0D">
              <w:rPr>
                <w:i/>
              </w:rPr>
              <w:t xml:space="preserve">» </w:t>
            </w:r>
            <w:r w:rsidR="00001B0D">
              <w:rPr>
                <w:i/>
              </w:rPr>
              <w:br/>
            </w:r>
            <w:r w:rsidRPr="000A4AFD">
              <w:rPr>
                <w:i/>
              </w:rPr>
              <w:t>(по согласованию)</w:t>
            </w:r>
          </w:p>
          <w:p w:rsidR="003958F0" w:rsidRPr="000A4AFD" w:rsidRDefault="003958F0" w:rsidP="003F0630">
            <w:pPr>
              <w:jc w:val="both"/>
              <w:rPr>
                <w:i/>
              </w:rPr>
            </w:pPr>
          </w:p>
        </w:tc>
      </w:tr>
      <w:tr w:rsidR="003958F0" w:rsidRPr="006A6C26" w:rsidTr="006A6C26">
        <w:tc>
          <w:tcPr>
            <w:tcW w:w="675" w:type="dxa"/>
          </w:tcPr>
          <w:p w:rsidR="003958F0" w:rsidRPr="006A6C26" w:rsidRDefault="003958F0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958F0" w:rsidRDefault="003958F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Кубатиева Анжела Анатольевна</w:t>
            </w:r>
          </w:p>
        </w:tc>
        <w:tc>
          <w:tcPr>
            <w:tcW w:w="6096" w:type="dxa"/>
          </w:tcPr>
          <w:p w:rsidR="003958F0" w:rsidRPr="000A4AFD" w:rsidRDefault="003958F0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>
              <w:rPr>
                <w:i/>
              </w:rPr>
              <w:t>Донецка</w:t>
            </w:r>
            <w:r w:rsidRPr="000A4AFD">
              <w:rPr>
                <w:i/>
              </w:rPr>
              <w:t xml:space="preserve"> с правом решающего голоса</w:t>
            </w: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A4AFD" w:rsidRPr="000A4AFD" w:rsidRDefault="000A4AFD" w:rsidP="00001B0D">
            <w:pPr>
              <w:jc w:val="both"/>
              <w:rPr>
                <w:i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Малышев Иван Георгиевич</w:t>
            </w:r>
          </w:p>
        </w:tc>
        <w:tc>
          <w:tcPr>
            <w:tcW w:w="6096" w:type="dxa"/>
          </w:tcPr>
          <w:p w:rsidR="000A4AFD" w:rsidRPr="000A4AFD" w:rsidRDefault="000A4AFD" w:rsidP="003F0630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города </w:t>
            </w:r>
            <w:r w:rsidR="003F0630">
              <w:rPr>
                <w:i/>
              </w:rPr>
              <w:t>Донецка</w:t>
            </w:r>
            <w:r w:rsidRPr="000A4AFD">
              <w:rPr>
                <w:i/>
              </w:rPr>
              <w:t xml:space="preserve"> с правом решающего голоса</w:t>
            </w:r>
          </w:p>
        </w:tc>
      </w:tr>
      <w:tr w:rsidR="000A4AFD" w:rsidRPr="000A4AFD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6A6C26" w:rsidRDefault="000A4AFD" w:rsidP="006A6C26">
            <w:pPr>
              <w:ind w:left="720"/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0A4AFD" w:rsidRPr="000A4AFD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  <w:tr w:rsidR="000A4AFD" w:rsidRPr="006A6C26" w:rsidTr="006A6C26">
        <w:tc>
          <w:tcPr>
            <w:tcW w:w="675" w:type="dxa"/>
          </w:tcPr>
          <w:p w:rsidR="000A4AFD" w:rsidRPr="006A6C26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0A4AFD" w:rsidRDefault="003F063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Пометова Нелля Анатольевна</w:t>
            </w:r>
          </w:p>
        </w:tc>
        <w:tc>
          <w:tcPr>
            <w:tcW w:w="6096" w:type="dxa"/>
          </w:tcPr>
          <w:p w:rsidR="000A4AFD" w:rsidRPr="000A4AFD" w:rsidRDefault="003F0630" w:rsidP="00001B0D">
            <w:pPr>
              <w:jc w:val="both"/>
              <w:rPr>
                <w:i/>
              </w:rPr>
            </w:pPr>
            <w:r>
              <w:rPr>
                <w:i/>
              </w:rPr>
              <w:t>Руководитель городского методического объединения учителей русского языка и литературы, учитель русского языка и литературы МБОУ сош. № 7 г. Донецка(по согласованию)</w:t>
            </w: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01B0D" w:rsidRPr="000A4AFD" w:rsidRDefault="00001B0D" w:rsidP="00001B0D">
            <w:pPr>
              <w:jc w:val="both"/>
              <w:rPr>
                <w:i/>
              </w:rPr>
            </w:pPr>
          </w:p>
        </w:tc>
      </w:tr>
      <w:tr w:rsidR="00001B0D" w:rsidRPr="006A6C26" w:rsidTr="006A6C26">
        <w:tc>
          <w:tcPr>
            <w:tcW w:w="675" w:type="dxa"/>
          </w:tcPr>
          <w:p w:rsidR="00001B0D" w:rsidRPr="006A6C26" w:rsidRDefault="00001B0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Default="003F0630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Кравченко Владислав Владимирович</w:t>
            </w:r>
          </w:p>
        </w:tc>
        <w:tc>
          <w:tcPr>
            <w:tcW w:w="6096" w:type="dxa"/>
          </w:tcPr>
          <w:p w:rsidR="003F0630" w:rsidRDefault="003F0630" w:rsidP="001054AA">
            <w:pPr>
              <w:jc w:val="both"/>
              <w:rPr>
                <w:i/>
              </w:rPr>
            </w:pPr>
            <w:r>
              <w:rPr>
                <w:i/>
              </w:rPr>
              <w:t>Начальник УУП и ПДН Отдела МВД России по г. Донецку (по согласованию)</w:t>
            </w:r>
          </w:p>
          <w:p w:rsidR="003F0630" w:rsidRDefault="003F0630" w:rsidP="001054AA">
            <w:pPr>
              <w:jc w:val="both"/>
              <w:rPr>
                <w:i/>
              </w:rPr>
            </w:pPr>
          </w:p>
          <w:p w:rsidR="003F0630" w:rsidRPr="000A4AFD" w:rsidRDefault="003F0630" w:rsidP="001054AA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38A" w:rsidRDefault="000F338A" w:rsidP="0070721C">
      <w:r>
        <w:separator/>
      </w:r>
    </w:p>
  </w:endnote>
  <w:endnote w:type="continuationSeparator" w:id="1">
    <w:p w:rsidR="000F338A" w:rsidRDefault="000F338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38A" w:rsidRDefault="000F338A" w:rsidP="0070721C">
      <w:r>
        <w:separator/>
      </w:r>
    </w:p>
  </w:footnote>
  <w:footnote w:type="continuationSeparator" w:id="1">
    <w:p w:rsidR="000F338A" w:rsidRDefault="000F338A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21666"/>
    <w:rsid w:val="00033D41"/>
    <w:rsid w:val="00045747"/>
    <w:rsid w:val="00054601"/>
    <w:rsid w:val="00090A9B"/>
    <w:rsid w:val="000A4AFD"/>
    <w:rsid w:val="000D792F"/>
    <w:rsid w:val="000E3F79"/>
    <w:rsid w:val="000F338A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664AA"/>
    <w:rsid w:val="003958F0"/>
    <w:rsid w:val="003976A9"/>
    <w:rsid w:val="003C68D0"/>
    <w:rsid w:val="003D478D"/>
    <w:rsid w:val="003E7077"/>
    <w:rsid w:val="003F0630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70721C"/>
    <w:rsid w:val="00716947"/>
    <w:rsid w:val="00723AE2"/>
    <w:rsid w:val="00725C36"/>
    <w:rsid w:val="007304B7"/>
    <w:rsid w:val="00732C7F"/>
    <w:rsid w:val="00756D8A"/>
    <w:rsid w:val="00785E22"/>
    <w:rsid w:val="00847DEC"/>
    <w:rsid w:val="00883B30"/>
    <w:rsid w:val="008D5D87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C61CEC"/>
    <w:rsid w:val="00D05EAE"/>
    <w:rsid w:val="00D60B4E"/>
    <w:rsid w:val="00D659D3"/>
    <w:rsid w:val="00DD51B2"/>
    <w:rsid w:val="00E3659C"/>
    <w:rsid w:val="00E411DB"/>
    <w:rsid w:val="00E42800"/>
    <w:rsid w:val="00E54EE2"/>
    <w:rsid w:val="00E720CF"/>
    <w:rsid w:val="00EE5AEE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caption"/>
    <w:basedOn w:val="a"/>
    <w:next w:val="a"/>
    <w:uiPriority w:val="35"/>
    <w:unhideWhenUsed/>
    <w:qFormat/>
    <w:rsid w:val="003F0630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F871D-A790-4FE2-8F31-46D0E459D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2019-06-21T06:37:00Z</cp:lastPrinted>
  <dcterms:created xsi:type="dcterms:W3CDTF">2019-06-18T07:57:00Z</dcterms:created>
  <dcterms:modified xsi:type="dcterms:W3CDTF">2019-06-21T06:37:00Z</dcterms:modified>
</cp:coreProperties>
</file>